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FB" w:rsidRPr="00AA48FB" w:rsidRDefault="00AA48FB" w:rsidP="00AA48FB">
      <w:pPr>
        <w:spacing w:before="150" w:line="240" w:lineRule="atLeast"/>
        <w:outlineLvl w:val="1"/>
        <w:rPr>
          <w:rFonts w:ascii="Helvetica" w:eastAsia="Times New Roman" w:hAnsi="Helvetica" w:cs="Helvetica"/>
          <w:b/>
          <w:bCs/>
          <w:color w:val="6EA6AF"/>
          <w:sz w:val="42"/>
          <w:szCs w:val="42"/>
          <w:lang w:eastAsia="en-GB"/>
        </w:rPr>
      </w:pPr>
      <w:r w:rsidRPr="00AA48FB">
        <w:rPr>
          <w:rFonts w:ascii="Helvetica" w:eastAsia="Times New Roman" w:hAnsi="Helvetica" w:cs="Helvetica"/>
          <w:b/>
          <w:bCs/>
          <w:color w:val="6EA6AF"/>
          <w:sz w:val="42"/>
          <w:szCs w:val="42"/>
          <w:lang w:eastAsia="en-GB"/>
        </w:rPr>
        <w:t xml:space="preserve">Butterfly House Plans: Build </w:t>
      </w:r>
      <w:proofErr w:type="gramStart"/>
      <w:r w:rsidRPr="00AA48FB">
        <w:rPr>
          <w:rFonts w:ascii="Helvetica" w:eastAsia="Times New Roman" w:hAnsi="Helvetica" w:cs="Helvetica"/>
          <w:b/>
          <w:bCs/>
          <w:color w:val="6EA6AF"/>
          <w:sz w:val="42"/>
          <w:szCs w:val="42"/>
          <w:lang w:eastAsia="en-GB"/>
        </w:rPr>
        <w:t>A</w:t>
      </w:r>
      <w:proofErr w:type="gramEnd"/>
      <w:r w:rsidRPr="00AA48FB">
        <w:rPr>
          <w:rFonts w:ascii="Helvetica" w:eastAsia="Times New Roman" w:hAnsi="Helvetica" w:cs="Helvetica"/>
          <w:b/>
          <w:bCs/>
          <w:color w:val="6EA6AF"/>
          <w:sz w:val="42"/>
          <w:szCs w:val="42"/>
          <w:lang w:eastAsia="en-GB"/>
        </w:rPr>
        <w:t xml:space="preserve"> Butterfly House</w:t>
      </w:r>
    </w:p>
    <w:p w:rsidR="00AA48FB" w:rsidRPr="00AA48FB" w:rsidRDefault="00AA48FB" w:rsidP="00AA48FB">
      <w:pPr>
        <w:shd w:val="clear" w:color="auto" w:fill="FFFFFF"/>
        <w:spacing w:after="0" w:line="240" w:lineRule="auto"/>
        <w:jc w:val="center"/>
        <w:rPr>
          <w:rFonts w:ascii="Arial" w:eastAsia="Times New Roman" w:hAnsi="Arial" w:cs="Arial"/>
          <w:color w:val="4B4949"/>
          <w:sz w:val="21"/>
          <w:szCs w:val="21"/>
          <w:lang w:eastAsia="en-GB"/>
        </w:rPr>
      </w:pPr>
      <w:r w:rsidRPr="00AA48FB">
        <w:rPr>
          <w:rFonts w:ascii="Arial" w:eastAsia="Times New Roman" w:hAnsi="Arial" w:cs="Arial"/>
          <w:noProof/>
          <w:color w:val="4B4949"/>
          <w:sz w:val="21"/>
          <w:szCs w:val="21"/>
          <w:lang w:eastAsia="en-GB"/>
        </w:rPr>
        <w:drawing>
          <wp:anchor distT="0" distB="0" distL="114300" distR="114300" simplePos="0" relativeHeight="251658240" behindDoc="0" locked="0" layoutInCell="1" allowOverlap="1">
            <wp:simplePos x="0" y="0"/>
            <wp:positionH relativeFrom="column">
              <wp:posOffset>390525</wp:posOffset>
            </wp:positionH>
            <wp:positionV relativeFrom="paragraph">
              <wp:posOffset>2540</wp:posOffset>
            </wp:positionV>
            <wp:extent cx="4953000" cy="4953000"/>
            <wp:effectExtent l="0" t="0" r="0" b="0"/>
            <wp:wrapTopAndBottom/>
            <wp:docPr id="9" name="Picture 9" descr="https://usercontent2.hubstatic.com/13343601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sercontent2.hubstatic.com/13343601_f5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495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8FB" w:rsidRPr="00AA48FB" w:rsidRDefault="00AA48FB" w:rsidP="00AA48FB">
      <w:pPr>
        <w:shd w:val="clear" w:color="auto" w:fill="FFFFFF"/>
        <w:spacing w:line="240" w:lineRule="auto"/>
        <w:rPr>
          <w:rFonts w:ascii="Arial" w:eastAsia="Times New Roman" w:hAnsi="Arial" w:cs="Arial"/>
          <w:color w:val="4B4949"/>
          <w:sz w:val="21"/>
          <w:szCs w:val="21"/>
          <w:lang w:eastAsia="en-GB"/>
        </w:rPr>
      </w:pPr>
      <w:r w:rsidRPr="00AA48FB">
        <w:rPr>
          <w:rFonts w:ascii="Arial" w:eastAsia="Times New Roman" w:hAnsi="Arial" w:cs="Arial"/>
          <w:color w:val="999999"/>
          <w:sz w:val="18"/>
          <w:szCs w:val="18"/>
          <w:lang w:eastAsia="en-GB"/>
        </w:rPr>
        <w:t>Source</w:t>
      </w:r>
    </w:p>
    <w:p w:rsidR="00AA48FB" w:rsidRPr="00AA48FB" w:rsidRDefault="00AA48FB" w:rsidP="00AA48FB">
      <w:pPr>
        <w:spacing w:after="168" w:line="312" w:lineRule="atLeast"/>
        <w:outlineLvl w:val="1"/>
        <w:rPr>
          <w:rFonts w:ascii="Arial" w:eastAsia="Times New Roman" w:hAnsi="Arial" w:cs="Arial"/>
          <w:b/>
          <w:bCs/>
          <w:color w:val="6EA6AF"/>
          <w:sz w:val="36"/>
          <w:szCs w:val="36"/>
          <w:lang w:eastAsia="en-GB"/>
        </w:rPr>
      </w:pPr>
      <w:r w:rsidRPr="00AA48FB">
        <w:rPr>
          <w:rFonts w:ascii="Arial" w:eastAsia="Times New Roman" w:hAnsi="Arial" w:cs="Arial"/>
          <w:b/>
          <w:bCs/>
          <w:color w:val="6EA6AF"/>
          <w:sz w:val="36"/>
          <w:szCs w:val="36"/>
          <w:lang w:eastAsia="en-GB"/>
        </w:rPr>
        <w:t>The Cutting List</w:t>
      </w:r>
    </w:p>
    <w:p w:rsidR="00AA48FB" w:rsidRPr="00AA48FB" w:rsidRDefault="00AA48FB" w:rsidP="00AA48FB">
      <w:pPr>
        <w:spacing w:after="180"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To make the box, start by cutting the boards to the following dimensions:</w:t>
      </w:r>
    </w:p>
    <w:p w:rsidR="00AA48FB" w:rsidRPr="00AA48FB" w:rsidRDefault="00AA48FB" w:rsidP="00AA48FB">
      <w:pPr>
        <w:numPr>
          <w:ilvl w:val="0"/>
          <w:numId w:val="1"/>
        </w:numPr>
        <w:spacing w:after="120" w:line="240" w:lineRule="auto"/>
        <w:ind w:left="480"/>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Front: 22" long x 5" wide</w:t>
      </w:r>
    </w:p>
    <w:p w:rsidR="00AA48FB" w:rsidRPr="00AA48FB" w:rsidRDefault="00AA48FB" w:rsidP="00AA48FB">
      <w:pPr>
        <w:numPr>
          <w:ilvl w:val="0"/>
          <w:numId w:val="1"/>
        </w:numPr>
        <w:spacing w:after="120" w:line="240" w:lineRule="auto"/>
        <w:ind w:left="480"/>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Back: 22" long x 5" wide</w:t>
      </w:r>
    </w:p>
    <w:p w:rsidR="00AA48FB" w:rsidRPr="00AA48FB" w:rsidRDefault="00AA48FB" w:rsidP="00AA48FB">
      <w:pPr>
        <w:numPr>
          <w:ilvl w:val="0"/>
          <w:numId w:val="1"/>
        </w:numPr>
        <w:spacing w:after="120" w:line="240" w:lineRule="auto"/>
        <w:ind w:left="480"/>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Sides: 19" long x 3-½" wide (two pieces needed)</w:t>
      </w:r>
    </w:p>
    <w:p w:rsidR="00AA48FB" w:rsidRPr="00AA48FB" w:rsidRDefault="00AA48FB" w:rsidP="00AA48FB">
      <w:pPr>
        <w:numPr>
          <w:ilvl w:val="0"/>
          <w:numId w:val="1"/>
        </w:numPr>
        <w:spacing w:after="120" w:line="240" w:lineRule="auto"/>
        <w:ind w:left="480"/>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Roof: 4" x 5-½" (two pieces needed)</w:t>
      </w:r>
    </w:p>
    <w:p w:rsidR="00AA48FB" w:rsidRPr="00AA48FB" w:rsidRDefault="00AA48FB" w:rsidP="00AA48FB">
      <w:pPr>
        <w:numPr>
          <w:ilvl w:val="0"/>
          <w:numId w:val="1"/>
        </w:numPr>
        <w:spacing w:after="120" w:line="240" w:lineRule="auto"/>
        <w:ind w:left="480"/>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Bottom: 3-½" x 3-½"</w:t>
      </w:r>
    </w:p>
    <w:p w:rsidR="00AA48FB" w:rsidRPr="00AA48FB" w:rsidRDefault="00AA48FB" w:rsidP="00AA48FB">
      <w:pPr>
        <w:numPr>
          <w:ilvl w:val="0"/>
          <w:numId w:val="1"/>
        </w:numPr>
        <w:spacing w:after="120" w:line="240" w:lineRule="auto"/>
        <w:ind w:left="480"/>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Mounting Block: 6" x 3" x 1-½"</w:t>
      </w:r>
    </w:p>
    <w:p w:rsidR="00AA48FB" w:rsidRPr="00AA48FB" w:rsidRDefault="00AA48FB" w:rsidP="00AA48FB">
      <w:pPr>
        <w:spacing w:after="180"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The butterfly house is a basic box with a peaked roof. One side opens on a simple hinge, allowing access to the inside for cleaning or for mounting it to a post.</w:t>
      </w:r>
    </w:p>
    <w:p w:rsidR="00AA48FB" w:rsidRPr="00AA48FB" w:rsidRDefault="00AA48FB" w:rsidP="00AA48FB">
      <w:pPr>
        <w:spacing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lastRenderedPageBreak/>
        <w:t xml:space="preserve">To cut the peaks for the roofline, mark the </w:t>
      </w:r>
      <w:proofErr w:type="spellStart"/>
      <w:r w:rsidRPr="00AA48FB">
        <w:rPr>
          <w:rFonts w:ascii="Arial" w:eastAsia="Times New Roman" w:hAnsi="Arial" w:cs="Arial"/>
          <w:color w:val="4B4949"/>
          <w:sz w:val="21"/>
          <w:szCs w:val="21"/>
          <w:lang w:eastAsia="en-GB"/>
        </w:rPr>
        <w:t>center</w:t>
      </w:r>
      <w:proofErr w:type="spellEnd"/>
      <w:r w:rsidRPr="00AA48FB">
        <w:rPr>
          <w:rFonts w:ascii="Arial" w:eastAsia="Times New Roman" w:hAnsi="Arial" w:cs="Arial"/>
          <w:color w:val="4B4949"/>
          <w:sz w:val="21"/>
          <w:szCs w:val="21"/>
          <w:lang w:eastAsia="en-GB"/>
        </w:rPr>
        <w:t xml:space="preserve"> of the front and back pieces. Lay out the 30 degree angles long one end of each piece. Cut along the marks to form the peaked ends.</w:t>
      </w:r>
    </w:p>
    <w:p w:rsidR="00AA48FB" w:rsidRPr="00AA48FB" w:rsidRDefault="00AA48FB" w:rsidP="00AA48FB">
      <w:pPr>
        <w:shd w:val="clear" w:color="auto" w:fill="FFFFFF"/>
        <w:spacing w:after="0" w:line="240" w:lineRule="auto"/>
        <w:jc w:val="center"/>
        <w:rPr>
          <w:rFonts w:ascii="Arial" w:eastAsia="Times New Roman" w:hAnsi="Arial" w:cs="Arial"/>
          <w:color w:val="4B4949"/>
          <w:sz w:val="21"/>
          <w:szCs w:val="21"/>
          <w:lang w:eastAsia="en-GB"/>
        </w:rPr>
      </w:pPr>
      <w:r w:rsidRPr="00AA48FB">
        <w:rPr>
          <w:rFonts w:ascii="Arial" w:eastAsia="Times New Roman" w:hAnsi="Arial" w:cs="Arial"/>
          <w:noProof/>
          <w:color w:val="4B4949"/>
          <w:sz w:val="21"/>
          <w:szCs w:val="21"/>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4445</wp:posOffset>
            </wp:positionV>
            <wp:extent cx="4953000" cy="3714750"/>
            <wp:effectExtent l="0" t="0" r="0" b="0"/>
            <wp:wrapTopAndBottom/>
            <wp:docPr id="10" name="Picture 10" descr="https://usercontent2.hubstatic.com/13343603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sercontent2.hubstatic.com/13343603_f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8FB" w:rsidRPr="00AA48FB" w:rsidRDefault="00AA48FB" w:rsidP="00AA48FB">
      <w:pPr>
        <w:shd w:val="clear" w:color="auto" w:fill="FFFFFF"/>
        <w:spacing w:line="240" w:lineRule="auto"/>
        <w:rPr>
          <w:rFonts w:ascii="Arial" w:eastAsia="Times New Roman" w:hAnsi="Arial" w:cs="Arial"/>
          <w:color w:val="4B4949"/>
          <w:sz w:val="21"/>
          <w:szCs w:val="21"/>
          <w:lang w:eastAsia="en-GB"/>
        </w:rPr>
      </w:pPr>
      <w:r w:rsidRPr="00AA48FB">
        <w:rPr>
          <w:rFonts w:ascii="Arial" w:eastAsia="Times New Roman" w:hAnsi="Arial" w:cs="Arial"/>
          <w:color w:val="999999"/>
          <w:sz w:val="18"/>
          <w:szCs w:val="18"/>
          <w:lang w:eastAsia="en-GB"/>
        </w:rPr>
        <w:t>Source</w:t>
      </w:r>
    </w:p>
    <w:p w:rsidR="00AA48FB" w:rsidRPr="00AA48FB" w:rsidRDefault="00AA48FB" w:rsidP="00AA48FB">
      <w:pPr>
        <w:spacing w:after="180"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 xml:space="preserve">Next, lay out the entrance slots on the front section. The butterfly box in the diagram (below) has six slots that are 5" long by 3/8" wide. The exact locations are not critical. I </w:t>
      </w:r>
      <w:proofErr w:type="spellStart"/>
      <w:r w:rsidRPr="00AA48FB">
        <w:rPr>
          <w:rFonts w:ascii="Arial" w:eastAsia="Times New Roman" w:hAnsi="Arial" w:cs="Arial"/>
          <w:color w:val="4B4949"/>
          <w:sz w:val="21"/>
          <w:szCs w:val="21"/>
          <w:lang w:eastAsia="en-GB"/>
        </w:rPr>
        <w:t>centered</w:t>
      </w:r>
      <w:proofErr w:type="spellEnd"/>
      <w:r w:rsidRPr="00AA48FB">
        <w:rPr>
          <w:rFonts w:ascii="Arial" w:eastAsia="Times New Roman" w:hAnsi="Arial" w:cs="Arial"/>
          <w:color w:val="4B4949"/>
          <w:sz w:val="21"/>
          <w:szCs w:val="21"/>
          <w:lang w:eastAsia="en-GB"/>
        </w:rPr>
        <w:t xml:space="preserve"> the middle slots, </w:t>
      </w:r>
      <w:proofErr w:type="gramStart"/>
      <w:r w:rsidRPr="00AA48FB">
        <w:rPr>
          <w:rFonts w:ascii="Arial" w:eastAsia="Times New Roman" w:hAnsi="Arial" w:cs="Arial"/>
          <w:color w:val="4B4949"/>
          <w:sz w:val="21"/>
          <w:szCs w:val="21"/>
          <w:lang w:eastAsia="en-GB"/>
        </w:rPr>
        <w:t>then</w:t>
      </w:r>
      <w:proofErr w:type="gramEnd"/>
      <w:r w:rsidRPr="00AA48FB">
        <w:rPr>
          <w:rFonts w:ascii="Arial" w:eastAsia="Times New Roman" w:hAnsi="Arial" w:cs="Arial"/>
          <w:color w:val="4B4949"/>
          <w:sz w:val="21"/>
          <w:szCs w:val="21"/>
          <w:lang w:eastAsia="en-GB"/>
        </w:rPr>
        <w:t xml:space="preserve"> laid out the locations for other slots in a pleasing pattern.</w:t>
      </w:r>
    </w:p>
    <w:p w:rsidR="00AA48FB" w:rsidRPr="00AA48FB" w:rsidRDefault="00AA48FB" w:rsidP="00AA48FB">
      <w:pPr>
        <w:spacing w:after="180"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Using a 3/8" drill bit, drill a hole at each end of the slot. Then use a jig saw to cut out the rest of the slot. Smooth out any rough spots with a file.</w:t>
      </w:r>
    </w:p>
    <w:p w:rsidR="00AA48FB" w:rsidRPr="00AA48FB" w:rsidRDefault="00AA48FB" w:rsidP="00AA48FB">
      <w:pPr>
        <w:spacing w:after="180"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Cut one edge of the roof sections at a 30 degree angle to match the peaks on the front and back pieces. Fitted together, the 30 degree cuts on the roof sections form the peaked roof.</w:t>
      </w:r>
    </w:p>
    <w:p w:rsidR="00AA48FB" w:rsidRPr="00AA48FB" w:rsidRDefault="00AA48FB" w:rsidP="00AA48FB">
      <w:pPr>
        <w:spacing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I stained and painted the pieces before beginning the final assembly. The front piece is painted red, and the roof sections are stained ebony black. The rest of the pieces were stained white. Only the exterior was painted or stained.</w:t>
      </w:r>
    </w:p>
    <w:p w:rsidR="00AA48FB" w:rsidRPr="00AA48FB" w:rsidRDefault="00AA48FB" w:rsidP="00AA48FB">
      <w:pPr>
        <w:shd w:val="clear" w:color="auto" w:fill="FFFFFF"/>
        <w:spacing w:after="0" w:line="240" w:lineRule="auto"/>
        <w:jc w:val="center"/>
        <w:rPr>
          <w:rFonts w:ascii="Arial" w:eastAsia="Times New Roman" w:hAnsi="Arial" w:cs="Arial"/>
          <w:color w:val="4B4949"/>
          <w:sz w:val="21"/>
          <w:szCs w:val="21"/>
          <w:lang w:eastAsia="en-GB"/>
        </w:rPr>
      </w:pPr>
      <w:r w:rsidRPr="00AA48FB">
        <w:rPr>
          <w:rFonts w:ascii="Arial" w:eastAsia="Times New Roman" w:hAnsi="Arial" w:cs="Arial"/>
          <w:noProof/>
          <w:color w:val="4B4949"/>
          <w:sz w:val="21"/>
          <w:szCs w:val="21"/>
          <w:lang w:eastAsia="en-GB"/>
        </w:rPr>
        <w:drawing>
          <wp:anchor distT="0" distB="0" distL="114300" distR="114300" simplePos="0" relativeHeight="251660288" behindDoc="0" locked="0" layoutInCell="1" allowOverlap="1">
            <wp:simplePos x="0" y="0"/>
            <wp:positionH relativeFrom="column">
              <wp:posOffset>390525</wp:posOffset>
            </wp:positionH>
            <wp:positionV relativeFrom="paragraph">
              <wp:posOffset>-6567805</wp:posOffset>
            </wp:positionV>
            <wp:extent cx="4953000" cy="4953000"/>
            <wp:effectExtent l="0" t="0" r="0" b="0"/>
            <wp:wrapTopAndBottom/>
            <wp:docPr id="11" name="Picture 11" descr="https://usercontent2.hubstatic.com/13343605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sercontent2.hubstatic.com/13343605_f5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495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8FB" w:rsidRPr="00AA48FB" w:rsidRDefault="00AA48FB" w:rsidP="00AA48FB">
      <w:pPr>
        <w:shd w:val="clear" w:color="auto" w:fill="FFFFFF"/>
        <w:spacing w:line="240" w:lineRule="auto"/>
        <w:rPr>
          <w:rFonts w:ascii="Arial" w:eastAsia="Times New Roman" w:hAnsi="Arial" w:cs="Arial"/>
          <w:color w:val="4B4949"/>
          <w:sz w:val="21"/>
          <w:szCs w:val="21"/>
          <w:lang w:eastAsia="en-GB"/>
        </w:rPr>
      </w:pPr>
      <w:r w:rsidRPr="00AA48FB">
        <w:rPr>
          <w:rFonts w:ascii="Arial" w:eastAsia="Times New Roman" w:hAnsi="Arial" w:cs="Arial"/>
          <w:color w:val="999999"/>
          <w:sz w:val="18"/>
          <w:szCs w:val="18"/>
          <w:lang w:eastAsia="en-GB"/>
        </w:rPr>
        <w:t>Source</w:t>
      </w:r>
    </w:p>
    <w:p w:rsidR="00AA48FB" w:rsidRPr="00AA48FB" w:rsidRDefault="00AA48FB" w:rsidP="00AA48FB">
      <w:pPr>
        <w:spacing w:after="168" w:line="312" w:lineRule="atLeast"/>
        <w:outlineLvl w:val="1"/>
        <w:rPr>
          <w:rFonts w:ascii="Arial" w:eastAsia="Times New Roman" w:hAnsi="Arial" w:cs="Arial"/>
          <w:b/>
          <w:bCs/>
          <w:color w:val="6EA6AF"/>
          <w:sz w:val="36"/>
          <w:szCs w:val="36"/>
          <w:lang w:eastAsia="en-GB"/>
        </w:rPr>
      </w:pPr>
      <w:r w:rsidRPr="00AA48FB">
        <w:rPr>
          <w:rFonts w:ascii="Arial" w:eastAsia="Times New Roman" w:hAnsi="Arial" w:cs="Arial"/>
          <w:b/>
          <w:bCs/>
          <w:color w:val="6EA6AF"/>
          <w:sz w:val="36"/>
          <w:szCs w:val="36"/>
          <w:lang w:eastAsia="en-GB"/>
        </w:rPr>
        <w:t>Some Assembly Required</w:t>
      </w:r>
    </w:p>
    <w:p w:rsidR="00AA48FB" w:rsidRPr="00AA48FB" w:rsidRDefault="00AA48FB" w:rsidP="00AA48FB">
      <w:pPr>
        <w:spacing w:after="180"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lastRenderedPageBreak/>
        <w:t>Begin the assembly by attaching the front to one of the side pieces with exterior screws or nails. Align the bottom edges of both pieces before securing them together.</w:t>
      </w:r>
    </w:p>
    <w:p w:rsidR="00AA48FB" w:rsidRPr="00AA48FB" w:rsidRDefault="00AA48FB" w:rsidP="00AA48FB">
      <w:pPr>
        <w:spacing w:after="180"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Attach the bottom to the front and side assembly, and then attach the back section.</w:t>
      </w:r>
    </w:p>
    <w:p w:rsidR="00AA48FB" w:rsidRPr="00AA48FB" w:rsidRDefault="00AA48FB" w:rsidP="00AA48FB">
      <w:pPr>
        <w:spacing w:after="180"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Line up the remaining side with the bottom of the front and back pieces. To create a hinged door, secure the side section to the front assembly with one nail or screw driven into edge approximately 1" down from the top.</w:t>
      </w:r>
    </w:p>
    <w:p w:rsidR="00AA48FB" w:rsidRPr="00AA48FB" w:rsidRDefault="00AA48FB" w:rsidP="00AA48FB">
      <w:pPr>
        <w:spacing w:line="240" w:lineRule="auto"/>
        <w:rPr>
          <w:rFonts w:ascii="Arial" w:eastAsia="Times New Roman" w:hAnsi="Arial" w:cs="Arial"/>
          <w:color w:val="4B4949"/>
          <w:sz w:val="21"/>
          <w:szCs w:val="21"/>
          <w:lang w:eastAsia="en-GB"/>
        </w:rPr>
      </w:pPr>
      <w:r w:rsidRPr="00AA48FB">
        <w:rPr>
          <w:rFonts w:ascii="Arial" w:eastAsia="Times New Roman" w:hAnsi="Arial" w:cs="Arial"/>
          <w:noProof/>
          <w:color w:val="4B4949"/>
          <w:sz w:val="21"/>
          <w:szCs w:val="21"/>
          <w:lang w:eastAsia="en-GB"/>
        </w:rPr>
        <w:drawing>
          <wp:anchor distT="0" distB="0" distL="114300" distR="114300" simplePos="0" relativeHeight="251661312" behindDoc="0" locked="0" layoutInCell="1" allowOverlap="1" wp14:anchorId="67469738" wp14:editId="1A2439EE">
            <wp:simplePos x="0" y="0"/>
            <wp:positionH relativeFrom="column">
              <wp:posOffset>390525</wp:posOffset>
            </wp:positionH>
            <wp:positionV relativeFrom="paragraph">
              <wp:posOffset>584835</wp:posOffset>
            </wp:positionV>
            <wp:extent cx="4953000" cy="3562350"/>
            <wp:effectExtent l="0" t="0" r="0" b="0"/>
            <wp:wrapTopAndBottom/>
            <wp:docPr id="12" name="Picture 12" descr="https://usercontent1.hubstatic.com/13344404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sercontent1.hubstatic.com/13344404_f5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8FB">
        <w:rPr>
          <w:rFonts w:ascii="Arial" w:eastAsia="Times New Roman" w:hAnsi="Arial" w:cs="Arial"/>
          <w:color w:val="4B4949"/>
          <w:sz w:val="21"/>
          <w:szCs w:val="21"/>
          <w:lang w:eastAsia="en-GB"/>
        </w:rPr>
        <w:t>Then, finish the hinged side by driving one nail or screw one through the back to form a pivot point. Position the hinge nails or screws in the front and back sections directly across from each other, enabling the door to open easily (refer to the side view drawing).</w:t>
      </w:r>
    </w:p>
    <w:p w:rsidR="00AA48FB" w:rsidRPr="00AA48FB" w:rsidRDefault="00AA48FB" w:rsidP="00AA48FB">
      <w:pPr>
        <w:shd w:val="clear" w:color="auto" w:fill="FFFFFF"/>
        <w:spacing w:after="0" w:line="240" w:lineRule="auto"/>
        <w:jc w:val="center"/>
        <w:rPr>
          <w:rFonts w:ascii="Arial" w:eastAsia="Times New Roman" w:hAnsi="Arial" w:cs="Arial"/>
          <w:color w:val="4B4949"/>
          <w:sz w:val="21"/>
          <w:szCs w:val="21"/>
          <w:lang w:eastAsia="en-GB"/>
        </w:rPr>
      </w:pPr>
    </w:p>
    <w:p w:rsidR="00AA48FB" w:rsidRPr="00AA48FB" w:rsidRDefault="00AA48FB" w:rsidP="00AA48FB">
      <w:pPr>
        <w:shd w:val="clear" w:color="auto" w:fill="FFFFFF"/>
        <w:spacing w:line="240" w:lineRule="auto"/>
        <w:rPr>
          <w:rFonts w:ascii="Arial" w:eastAsia="Times New Roman" w:hAnsi="Arial" w:cs="Arial"/>
          <w:color w:val="4B4949"/>
          <w:sz w:val="21"/>
          <w:szCs w:val="21"/>
          <w:lang w:eastAsia="en-GB"/>
        </w:rPr>
      </w:pPr>
      <w:r w:rsidRPr="00AA48FB">
        <w:rPr>
          <w:rFonts w:ascii="Arial" w:eastAsia="Times New Roman" w:hAnsi="Arial" w:cs="Arial"/>
          <w:color w:val="999999"/>
          <w:sz w:val="18"/>
          <w:szCs w:val="18"/>
          <w:lang w:eastAsia="en-GB"/>
        </w:rPr>
        <w:t>Source</w:t>
      </w:r>
    </w:p>
    <w:p w:rsidR="00AA48FB" w:rsidRPr="00AA48FB" w:rsidRDefault="00AA48FB" w:rsidP="00AA48FB">
      <w:pPr>
        <w:spacing w:after="180"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 xml:space="preserve">Drill and countersink a screw hole along the </w:t>
      </w:r>
      <w:proofErr w:type="spellStart"/>
      <w:r w:rsidRPr="00AA48FB">
        <w:rPr>
          <w:rFonts w:ascii="Arial" w:eastAsia="Times New Roman" w:hAnsi="Arial" w:cs="Arial"/>
          <w:color w:val="4B4949"/>
          <w:sz w:val="21"/>
          <w:szCs w:val="21"/>
          <w:lang w:eastAsia="en-GB"/>
        </w:rPr>
        <w:t>center</w:t>
      </w:r>
      <w:proofErr w:type="spellEnd"/>
      <w:r w:rsidRPr="00AA48FB">
        <w:rPr>
          <w:rFonts w:ascii="Arial" w:eastAsia="Times New Roman" w:hAnsi="Arial" w:cs="Arial"/>
          <w:color w:val="4B4949"/>
          <w:sz w:val="21"/>
          <w:szCs w:val="21"/>
          <w:lang w:eastAsia="en-GB"/>
        </w:rPr>
        <w:t xml:space="preserve"> of the bottom edge of the hinged door. A single short screw will secure the door, yet allow easy access to the butterfly boxes for cleaning.</w:t>
      </w:r>
    </w:p>
    <w:p w:rsidR="00AA48FB" w:rsidRPr="00AA48FB" w:rsidRDefault="00AA48FB" w:rsidP="00AA48FB">
      <w:pPr>
        <w:spacing w:after="180"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 xml:space="preserve">Position the roof sections by attaching the pieces to the front and back sections. Do not nail the roof pieces to the side section which forms the hinged door. The butterfly box is ready for the garden, or for some brightly </w:t>
      </w:r>
      <w:proofErr w:type="spellStart"/>
      <w:r w:rsidRPr="00AA48FB">
        <w:rPr>
          <w:rFonts w:ascii="Arial" w:eastAsia="Times New Roman" w:hAnsi="Arial" w:cs="Arial"/>
          <w:color w:val="4B4949"/>
          <w:sz w:val="21"/>
          <w:szCs w:val="21"/>
          <w:lang w:eastAsia="en-GB"/>
        </w:rPr>
        <w:t>colored</w:t>
      </w:r>
      <w:proofErr w:type="spellEnd"/>
      <w:r w:rsidRPr="00AA48FB">
        <w:rPr>
          <w:rFonts w:ascii="Arial" w:eastAsia="Times New Roman" w:hAnsi="Arial" w:cs="Arial"/>
          <w:color w:val="4B4949"/>
          <w:sz w:val="21"/>
          <w:szCs w:val="21"/>
          <w:lang w:eastAsia="en-GB"/>
        </w:rPr>
        <w:t xml:space="preserve"> paint.</w:t>
      </w:r>
    </w:p>
    <w:p w:rsidR="00AA48FB" w:rsidRDefault="00AA48FB" w:rsidP="00AA48FB">
      <w:pPr>
        <w:spacing w:line="240" w:lineRule="auto"/>
        <w:rPr>
          <w:rFonts w:ascii="Arial" w:eastAsia="Times New Roman" w:hAnsi="Arial" w:cs="Arial"/>
          <w:color w:val="4B4949"/>
          <w:sz w:val="21"/>
          <w:szCs w:val="21"/>
          <w:lang w:eastAsia="en-GB"/>
        </w:rPr>
      </w:pPr>
      <w:r w:rsidRPr="00AA48FB">
        <w:rPr>
          <w:rFonts w:ascii="Arial" w:eastAsia="Times New Roman" w:hAnsi="Arial" w:cs="Arial"/>
          <w:color w:val="4B4949"/>
          <w:sz w:val="21"/>
          <w:szCs w:val="21"/>
          <w:lang w:eastAsia="en-GB"/>
        </w:rPr>
        <w:t>Mount the finished garden butterfly box to a post in the garden. To use a section of ¾" copper pipe as a post, attach a small piece wood (approximately 6" long x 3" wide x 1-½" thick) to the inside of the butterfly house, securing it from the back with a couple of nails or screws. Drill a ¾" hole though the bottom and into the block, and then mount the butterfly box on to a section of copper pipe.</w:t>
      </w:r>
    </w:p>
    <w:p w:rsidR="00AA48FB" w:rsidRPr="00AA48FB" w:rsidRDefault="00AA48FB" w:rsidP="00AA48FB">
      <w:pPr>
        <w:spacing w:after="168" w:line="312" w:lineRule="atLeast"/>
        <w:outlineLvl w:val="1"/>
        <w:rPr>
          <w:rFonts w:ascii="Arial" w:eastAsia="Times New Roman" w:hAnsi="Arial" w:cs="Arial"/>
          <w:b/>
          <w:bCs/>
          <w:color w:val="6EA6AF"/>
          <w:sz w:val="41"/>
          <w:szCs w:val="41"/>
          <w:lang w:eastAsia="en-GB"/>
        </w:rPr>
      </w:pPr>
      <w:r w:rsidRPr="00AA48FB">
        <w:rPr>
          <w:rFonts w:ascii="Arial" w:eastAsia="Times New Roman" w:hAnsi="Arial" w:cs="Arial"/>
          <w:b/>
          <w:bCs/>
          <w:color w:val="6EA6AF"/>
          <w:sz w:val="41"/>
          <w:szCs w:val="41"/>
          <w:lang w:eastAsia="en-GB"/>
        </w:rPr>
        <w:t>Butterfly House Plans:</w:t>
      </w:r>
    </w:p>
    <w:p w:rsidR="00AA48FB" w:rsidRPr="00AA48FB" w:rsidRDefault="00AA48FB" w:rsidP="00AA48FB">
      <w:pPr>
        <w:spacing w:after="0" w:line="240" w:lineRule="auto"/>
        <w:jc w:val="center"/>
        <w:rPr>
          <w:rFonts w:ascii="Times New Roman" w:eastAsia="Times New Roman" w:hAnsi="Times New Roman" w:cs="Times New Roman"/>
          <w:sz w:val="24"/>
          <w:szCs w:val="24"/>
          <w:lang w:eastAsia="en-GB"/>
        </w:rPr>
      </w:pPr>
      <w:bookmarkStart w:id="0" w:name="_GoBack"/>
      <w:r>
        <w:rPr>
          <w:rFonts w:ascii="Times New Roman" w:eastAsia="Times New Roman" w:hAnsi="Times New Roman" w:cs="Times New Roman"/>
          <w:noProof/>
          <w:sz w:val="24"/>
          <w:szCs w:val="24"/>
          <w:lang w:eastAsia="en-GB"/>
        </w:rPr>
        <w:lastRenderedPageBreak/>
        <w:drawing>
          <wp:anchor distT="0" distB="0" distL="114300" distR="114300" simplePos="0" relativeHeight="251662336" behindDoc="0" locked="0" layoutInCell="1" allowOverlap="1">
            <wp:simplePos x="0" y="0"/>
            <wp:positionH relativeFrom="column">
              <wp:posOffset>390525</wp:posOffset>
            </wp:positionH>
            <wp:positionV relativeFrom="paragraph">
              <wp:posOffset>0</wp:posOffset>
            </wp:positionV>
            <wp:extent cx="4953000" cy="3714750"/>
            <wp:effectExtent l="0" t="0" r="0" b="0"/>
            <wp:wrapTopAndBottom/>
            <wp:docPr id="13" name="Picture 13" descr="DIY Butterfly House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Y Butterfly House Pl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A48FB" w:rsidRPr="00AA48FB" w:rsidRDefault="00AA48FB" w:rsidP="00AA48FB">
      <w:pPr>
        <w:spacing w:line="240" w:lineRule="auto"/>
        <w:rPr>
          <w:rFonts w:ascii="Arial" w:eastAsia="Times New Roman" w:hAnsi="Arial" w:cs="Arial"/>
          <w:color w:val="4B4949"/>
          <w:sz w:val="21"/>
          <w:szCs w:val="21"/>
          <w:lang w:eastAsia="en-GB"/>
        </w:rPr>
      </w:pPr>
    </w:p>
    <w:p w:rsidR="000A53EA" w:rsidRDefault="000A53EA"/>
    <w:sectPr w:rsidR="000A5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C26BB"/>
    <w:multiLevelType w:val="multilevel"/>
    <w:tmpl w:val="013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FB"/>
    <w:rsid w:val="000A53EA"/>
    <w:rsid w:val="00A028D7"/>
    <w:rsid w:val="00AA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48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FB"/>
    <w:rPr>
      <w:rFonts w:ascii="Tahoma" w:hAnsi="Tahoma" w:cs="Tahoma"/>
      <w:sz w:val="16"/>
      <w:szCs w:val="16"/>
    </w:rPr>
  </w:style>
  <w:style w:type="character" w:customStyle="1" w:styleId="Heading2Char">
    <w:name w:val="Heading 2 Char"/>
    <w:basedOn w:val="DefaultParagraphFont"/>
    <w:link w:val="Heading2"/>
    <w:uiPriority w:val="9"/>
    <w:rsid w:val="00AA48FB"/>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48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FB"/>
    <w:rPr>
      <w:rFonts w:ascii="Tahoma" w:hAnsi="Tahoma" w:cs="Tahoma"/>
      <w:sz w:val="16"/>
      <w:szCs w:val="16"/>
    </w:rPr>
  </w:style>
  <w:style w:type="character" w:customStyle="1" w:styleId="Heading2Char">
    <w:name w:val="Heading 2 Char"/>
    <w:basedOn w:val="DefaultParagraphFont"/>
    <w:link w:val="Heading2"/>
    <w:uiPriority w:val="9"/>
    <w:rsid w:val="00AA48F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0065">
      <w:bodyDiv w:val="1"/>
      <w:marLeft w:val="0"/>
      <w:marRight w:val="0"/>
      <w:marTop w:val="0"/>
      <w:marBottom w:val="0"/>
      <w:divBdr>
        <w:top w:val="none" w:sz="0" w:space="0" w:color="auto"/>
        <w:left w:val="none" w:sz="0" w:space="0" w:color="auto"/>
        <w:bottom w:val="none" w:sz="0" w:space="0" w:color="auto"/>
        <w:right w:val="none" w:sz="0" w:space="0" w:color="auto"/>
      </w:divBdr>
    </w:div>
    <w:div w:id="834146665">
      <w:bodyDiv w:val="1"/>
      <w:marLeft w:val="0"/>
      <w:marRight w:val="0"/>
      <w:marTop w:val="0"/>
      <w:marBottom w:val="0"/>
      <w:divBdr>
        <w:top w:val="none" w:sz="0" w:space="0" w:color="auto"/>
        <w:left w:val="none" w:sz="0" w:space="0" w:color="auto"/>
        <w:bottom w:val="none" w:sz="0" w:space="0" w:color="auto"/>
        <w:right w:val="none" w:sz="0" w:space="0" w:color="auto"/>
      </w:divBdr>
      <w:divsChild>
        <w:div w:id="1526627734">
          <w:marLeft w:val="0"/>
          <w:marRight w:val="0"/>
          <w:marTop w:val="0"/>
          <w:marBottom w:val="312"/>
          <w:divBdr>
            <w:top w:val="none" w:sz="0" w:space="0" w:color="auto"/>
            <w:left w:val="none" w:sz="0" w:space="0" w:color="auto"/>
            <w:bottom w:val="none" w:sz="0" w:space="0" w:color="auto"/>
            <w:right w:val="none" w:sz="0" w:space="0" w:color="auto"/>
          </w:divBdr>
          <w:divsChild>
            <w:div w:id="1928298407">
              <w:marLeft w:val="0"/>
              <w:marRight w:val="0"/>
              <w:marTop w:val="0"/>
              <w:marBottom w:val="0"/>
              <w:divBdr>
                <w:top w:val="none" w:sz="0" w:space="0" w:color="auto"/>
                <w:left w:val="none" w:sz="0" w:space="0" w:color="auto"/>
                <w:bottom w:val="none" w:sz="0" w:space="0" w:color="auto"/>
                <w:right w:val="none" w:sz="0" w:space="0" w:color="auto"/>
              </w:divBdr>
              <w:divsChild>
                <w:div w:id="346909570">
                  <w:marLeft w:val="0"/>
                  <w:marRight w:val="0"/>
                  <w:marTop w:val="100"/>
                  <w:marBottom w:val="100"/>
                  <w:divBdr>
                    <w:top w:val="single" w:sz="18" w:space="15" w:color="767676"/>
                    <w:left w:val="none" w:sz="0" w:space="0" w:color="auto"/>
                    <w:bottom w:val="single" w:sz="18" w:space="15" w:color="767676"/>
                    <w:right w:val="none" w:sz="0" w:space="0" w:color="auto"/>
                  </w:divBdr>
                </w:div>
              </w:divsChild>
            </w:div>
          </w:divsChild>
        </w:div>
        <w:div w:id="481584949">
          <w:marLeft w:val="0"/>
          <w:marRight w:val="0"/>
          <w:marTop w:val="0"/>
          <w:marBottom w:val="312"/>
          <w:divBdr>
            <w:top w:val="none" w:sz="0" w:space="0" w:color="auto"/>
            <w:left w:val="none" w:sz="0" w:space="0" w:color="auto"/>
            <w:bottom w:val="none" w:sz="0" w:space="0" w:color="auto"/>
            <w:right w:val="none" w:sz="0" w:space="0" w:color="auto"/>
          </w:divBdr>
        </w:div>
        <w:div w:id="2095395587">
          <w:marLeft w:val="0"/>
          <w:marRight w:val="0"/>
          <w:marTop w:val="0"/>
          <w:marBottom w:val="312"/>
          <w:divBdr>
            <w:top w:val="none" w:sz="0" w:space="0" w:color="auto"/>
            <w:left w:val="none" w:sz="0" w:space="0" w:color="auto"/>
            <w:bottom w:val="none" w:sz="0" w:space="0" w:color="auto"/>
            <w:right w:val="none" w:sz="0" w:space="0" w:color="auto"/>
          </w:divBdr>
          <w:divsChild>
            <w:div w:id="831407873">
              <w:marLeft w:val="0"/>
              <w:marRight w:val="0"/>
              <w:marTop w:val="0"/>
              <w:marBottom w:val="0"/>
              <w:divBdr>
                <w:top w:val="none" w:sz="0" w:space="0" w:color="auto"/>
                <w:left w:val="none" w:sz="0" w:space="0" w:color="auto"/>
                <w:bottom w:val="none" w:sz="0" w:space="0" w:color="auto"/>
                <w:right w:val="none" w:sz="0" w:space="0" w:color="auto"/>
              </w:divBdr>
            </w:div>
          </w:divsChild>
        </w:div>
        <w:div w:id="96100848">
          <w:marLeft w:val="0"/>
          <w:marRight w:val="0"/>
          <w:marTop w:val="0"/>
          <w:marBottom w:val="312"/>
          <w:divBdr>
            <w:top w:val="none" w:sz="0" w:space="0" w:color="auto"/>
            <w:left w:val="none" w:sz="0" w:space="0" w:color="auto"/>
            <w:bottom w:val="none" w:sz="0" w:space="0" w:color="auto"/>
            <w:right w:val="none" w:sz="0" w:space="0" w:color="auto"/>
          </w:divBdr>
        </w:div>
        <w:div w:id="1050958785">
          <w:marLeft w:val="0"/>
          <w:marRight w:val="0"/>
          <w:marTop w:val="0"/>
          <w:marBottom w:val="312"/>
          <w:divBdr>
            <w:top w:val="none" w:sz="0" w:space="0" w:color="auto"/>
            <w:left w:val="none" w:sz="0" w:space="0" w:color="auto"/>
            <w:bottom w:val="none" w:sz="0" w:space="0" w:color="auto"/>
            <w:right w:val="none" w:sz="0" w:space="0" w:color="auto"/>
          </w:divBdr>
          <w:divsChild>
            <w:div w:id="1578008310">
              <w:marLeft w:val="0"/>
              <w:marRight w:val="0"/>
              <w:marTop w:val="0"/>
              <w:marBottom w:val="0"/>
              <w:divBdr>
                <w:top w:val="none" w:sz="0" w:space="0" w:color="auto"/>
                <w:left w:val="none" w:sz="0" w:space="0" w:color="auto"/>
                <w:bottom w:val="none" w:sz="0" w:space="0" w:color="auto"/>
                <w:right w:val="none" w:sz="0" w:space="0" w:color="auto"/>
              </w:divBdr>
            </w:div>
          </w:divsChild>
        </w:div>
        <w:div w:id="353271574">
          <w:marLeft w:val="0"/>
          <w:marRight w:val="0"/>
          <w:marTop w:val="0"/>
          <w:marBottom w:val="312"/>
          <w:divBdr>
            <w:top w:val="none" w:sz="0" w:space="0" w:color="auto"/>
            <w:left w:val="none" w:sz="0" w:space="0" w:color="auto"/>
            <w:bottom w:val="none" w:sz="0" w:space="0" w:color="auto"/>
            <w:right w:val="none" w:sz="0" w:space="0" w:color="auto"/>
          </w:divBdr>
        </w:div>
        <w:div w:id="664825043">
          <w:marLeft w:val="0"/>
          <w:marRight w:val="0"/>
          <w:marTop w:val="0"/>
          <w:marBottom w:val="312"/>
          <w:divBdr>
            <w:top w:val="none" w:sz="0" w:space="0" w:color="auto"/>
            <w:left w:val="none" w:sz="0" w:space="0" w:color="auto"/>
            <w:bottom w:val="none" w:sz="0" w:space="0" w:color="auto"/>
            <w:right w:val="none" w:sz="0" w:space="0" w:color="auto"/>
          </w:divBdr>
          <w:divsChild>
            <w:div w:id="511576162">
              <w:marLeft w:val="0"/>
              <w:marRight w:val="0"/>
              <w:marTop w:val="0"/>
              <w:marBottom w:val="0"/>
              <w:divBdr>
                <w:top w:val="none" w:sz="0" w:space="0" w:color="auto"/>
                <w:left w:val="none" w:sz="0" w:space="0" w:color="auto"/>
                <w:bottom w:val="none" w:sz="0" w:space="0" w:color="auto"/>
                <w:right w:val="none" w:sz="0" w:space="0" w:color="auto"/>
              </w:divBdr>
            </w:div>
          </w:divsChild>
        </w:div>
        <w:div w:id="2112312940">
          <w:marLeft w:val="0"/>
          <w:marRight w:val="0"/>
          <w:marTop w:val="0"/>
          <w:marBottom w:val="312"/>
          <w:divBdr>
            <w:top w:val="none" w:sz="0" w:space="0" w:color="auto"/>
            <w:left w:val="none" w:sz="0" w:space="0" w:color="auto"/>
            <w:bottom w:val="none" w:sz="0" w:space="0" w:color="auto"/>
            <w:right w:val="none" w:sz="0" w:space="0" w:color="auto"/>
          </w:divBdr>
        </w:div>
        <w:div w:id="644359806">
          <w:marLeft w:val="0"/>
          <w:marRight w:val="0"/>
          <w:marTop w:val="0"/>
          <w:marBottom w:val="312"/>
          <w:divBdr>
            <w:top w:val="none" w:sz="0" w:space="0" w:color="auto"/>
            <w:left w:val="none" w:sz="0" w:space="0" w:color="auto"/>
            <w:bottom w:val="none" w:sz="0" w:space="0" w:color="auto"/>
            <w:right w:val="none" w:sz="0" w:space="0" w:color="auto"/>
          </w:divBdr>
          <w:divsChild>
            <w:div w:id="3087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3762">
      <w:bodyDiv w:val="1"/>
      <w:marLeft w:val="0"/>
      <w:marRight w:val="0"/>
      <w:marTop w:val="0"/>
      <w:marBottom w:val="0"/>
      <w:divBdr>
        <w:top w:val="none" w:sz="0" w:space="0" w:color="auto"/>
        <w:left w:val="none" w:sz="0" w:space="0" w:color="auto"/>
        <w:bottom w:val="none" w:sz="0" w:space="0" w:color="auto"/>
        <w:right w:val="none" w:sz="0" w:space="0" w:color="auto"/>
      </w:divBdr>
      <w:divsChild>
        <w:div w:id="1474911173">
          <w:marLeft w:val="0"/>
          <w:marRight w:val="0"/>
          <w:marTop w:val="0"/>
          <w:marBottom w:val="312"/>
          <w:divBdr>
            <w:top w:val="none" w:sz="0" w:space="0" w:color="auto"/>
            <w:left w:val="none" w:sz="0" w:space="0" w:color="auto"/>
            <w:bottom w:val="none" w:sz="0" w:space="0" w:color="auto"/>
            <w:right w:val="none" w:sz="0" w:space="0" w:color="auto"/>
          </w:divBdr>
          <w:divsChild>
            <w:div w:id="1965503877">
              <w:marLeft w:val="0"/>
              <w:marRight w:val="0"/>
              <w:marTop w:val="0"/>
              <w:marBottom w:val="0"/>
              <w:divBdr>
                <w:top w:val="none" w:sz="0" w:space="0" w:color="auto"/>
                <w:left w:val="none" w:sz="0" w:space="0" w:color="auto"/>
                <w:bottom w:val="none" w:sz="0" w:space="0" w:color="auto"/>
                <w:right w:val="none" w:sz="0" w:space="0" w:color="auto"/>
              </w:divBdr>
              <w:divsChild>
                <w:div w:id="1592818333">
                  <w:marLeft w:val="0"/>
                  <w:marRight w:val="0"/>
                  <w:marTop w:val="100"/>
                  <w:marBottom w:val="100"/>
                  <w:divBdr>
                    <w:top w:val="single" w:sz="18" w:space="15" w:color="767676"/>
                    <w:left w:val="none" w:sz="0" w:space="0" w:color="auto"/>
                    <w:bottom w:val="single" w:sz="18" w:space="15" w:color="767676"/>
                    <w:right w:val="none" w:sz="0" w:space="0" w:color="auto"/>
                  </w:divBdr>
                </w:div>
              </w:divsChild>
            </w:div>
          </w:divsChild>
        </w:div>
        <w:div w:id="1075125815">
          <w:marLeft w:val="0"/>
          <w:marRight w:val="0"/>
          <w:marTop w:val="0"/>
          <w:marBottom w:val="312"/>
          <w:divBdr>
            <w:top w:val="none" w:sz="0" w:space="0" w:color="auto"/>
            <w:left w:val="none" w:sz="0" w:space="0" w:color="auto"/>
            <w:bottom w:val="none" w:sz="0" w:space="0" w:color="auto"/>
            <w:right w:val="none" w:sz="0" w:space="0" w:color="auto"/>
          </w:divBdr>
        </w:div>
        <w:div w:id="217978241">
          <w:marLeft w:val="0"/>
          <w:marRight w:val="0"/>
          <w:marTop w:val="0"/>
          <w:marBottom w:val="312"/>
          <w:divBdr>
            <w:top w:val="none" w:sz="0" w:space="0" w:color="auto"/>
            <w:left w:val="none" w:sz="0" w:space="0" w:color="auto"/>
            <w:bottom w:val="none" w:sz="0" w:space="0" w:color="auto"/>
            <w:right w:val="none" w:sz="0" w:space="0" w:color="auto"/>
          </w:divBdr>
          <w:divsChild>
            <w:div w:id="277101075">
              <w:marLeft w:val="0"/>
              <w:marRight w:val="0"/>
              <w:marTop w:val="0"/>
              <w:marBottom w:val="0"/>
              <w:divBdr>
                <w:top w:val="none" w:sz="0" w:space="0" w:color="auto"/>
                <w:left w:val="none" w:sz="0" w:space="0" w:color="auto"/>
                <w:bottom w:val="none" w:sz="0" w:space="0" w:color="auto"/>
                <w:right w:val="none" w:sz="0" w:space="0" w:color="auto"/>
              </w:divBdr>
            </w:div>
          </w:divsChild>
        </w:div>
        <w:div w:id="271783323">
          <w:marLeft w:val="0"/>
          <w:marRight w:val="0"/>
          <w:marTop w:val="0"/>
          <w:marBottom w:val="312"/>
          <w:divBdr>
            <w:top w:val="none" w:sz="0" w:space="0" w:color="auto"/>
            <w:left w:val="none" w:sz="0" w:space="0" w:color="auto"/>
            <w:bottom w:val="none" w:sz="0" w:space="0" w:color="auto"/>
            <w:right w:val="none" w:sz="0" w:space="0" w:color="auto"/>
          </w:divBdr>
        </w:div>
        <w:div w:id="1761635896">
          <w:marLeft w:val="0"/>
          <w:marRight w:val="0"/>
          <w:marTop w:val="0"/>
          <w:marBottom w:val="312"/>
          <w:divBdr>
            <w:top w:val="none" w:sz="0" w:space="0" w:color="auto"/>
            <w:left w:val="none" w:sz="0" w:space="0" w:color="auto"/>
            <w:bottom w:val="none" w:sz="0" w:space="0" w:color="auto"/>
            <w:right w:val="none" w:sz="0" w:space="0" w:color="auto"/>
          </w:divBdr>
          <w:divsChild>
            <w:div w:id="1470129729">
              <w:marLeft w:val="0"/>
              <w:marRight w:val="0"/>
              <w:marTop w:val="0"/>
              <w:marBottom w:val="0"/>
              <w:divBdr>
                <w:top w:val="none" w:sz="0" w:space="0" w:color="auto"/>
                <w:left w:val="none" w:sz="0" w:space="0" w:color="auto"/>
                <w:bottom w:val="none" w:sz="0" w:space="0" w:color="auto"/>
                <w:right w:val="none" w:sz="0" w:space="0" w:color="auto"/>
              </w:divBdr>
            </w:div>
          </w:divsChild>
        </w:div>
        <w:div w:id="1899050267">
          <w:marLeft w:val="0"/>
          <w:marRight w:val="0"/>
          <w:marTop w:val="0"/>
          <w:marBottom w:val="312"/>
          <w:divBdr>
            <w:top w:val="none" w:sz="0" w:space="0" w:color="auto"/>
            <w:left w:val="none" w:sz="0" w:space="0" w:color="auto"/>
            <w:bottom w:val="none" w:sz="0" w:space="0" w:color="auto"/>
            <w:right w:val="none" w:sz="0" w:space="0" w:color="auto"/>
          </w:divBdr>
        </w:div>
        <w:div w:id="1913851121">
          <w:marLeft w:val="0"/>
          <w:marRight w:val="0"/>
          <w:marTop w:val="0"/>
          <w:marBottom w:val="312"/>
          <w:divBdr>
            <w:top w:val="none" w:sz="0" w:space="0" w:color="auto"/>
            <w:left w:val="none" w:sz="0" w:space="0" w:color="auto"/>
            <w:bottom w:val="none" w:sz="0" w:space="0" w:color="auto"/>
            <w:right w:val="none" w:sz="0" w:space="0" w:color="auto"/>
          </w:divBdr>
          <w:divsChild>
            <w:div w:id="1509564458">
              <w:marLeft w:val="0"/>
              <w:marRight w:val="0"/>
              <w:marTop w:val="0"/>
              <w:marBottom w:val="0"/>
              <w:divBdr>
                <w:top w:val="none" w:sz="0" w:space="0" w:color="auto"/>
                <w:left w:val="none" w:sz="0" w:space="0" w:color="auto"/>
                <w:bottom w:val="none" w:sz="0" w:space="0" w:color="auto"/>
                <w:right w:val="none" w:sz="0" w:space="0" w:color="auto"/>
              </w:divBdr>
            </w:div>
          </w:divsChild>
        </w:div>
        <w:div w:id="1949004257">
          <w:marLeft w:val="0"/>
          <w:marRight w:val="0"/>
          <w:marTop w:val="0"/>
          <w:marBottom w:val="312"/>
          <w:divBdr>
            <w:top w:val="none" w:sz="0" w:space="0" w:color="auto"/>
            <w:left w:val="none" w:sz="0" w:space="0" w:color="auto"/>
            <w:bottom w:val="none" w:sz="0" w:space="0" w:color="auto"/>
            <w:right w:val="none" w:sz="0" w:space="0" w:color="auto"/>
          </w:divBdr>
        </w:div>
        <w:div w:id="1052850626">
          <w:marLeft w:val="0"/>
          <w:marRight w:val="0"/>
          <w:marTop w:val="0"/>
          <w:marBottom w:val="312"/>
          <w:divBdr>
            <w:top w:val="none" w:sz="0" w:space="0" w:color="auto"/>
            <w:left w:val="none" w:sz="0" w:space="0" w:color="auto"/>
            <w:bottom w:val="none" w:sz="0" w:space="0" w:color="auto"/>
            <w:right w:val="none" w:sz="0" w:space="0" w:color="auto"/>
          </w:divBdr>
          <w:divsChild>
            <w:div w:id="16831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564">
      <w:bodyDiv w:val="1"/>
      <w:marLeft w:val="0"/>
      <w:marRight w:val="0"/>
      <w:marTop w:val="0"/>
      <w:marBottom w:val="0"/>
      <w:divBdr>
        <w:top w:val="none" w:sz="0" w:space="0" w:color="auto"/>
        <w:left w:val="none" w:sz="0" w:space="0" w:color="auto"/>
        <w:bottom w:val="none" w:sz="0" w:space="0" w:color="auto"/>
        <w:right w:val="none" w:sz="0" w:space="0" w:color="auto"/>
      </w:divBdr>
      <w:divsChild>
        <w:div w:id="1792359800">
          <w:marLeft w:val="0"/>
          <w:marRight w:val="0"/>
          <w:marTop w:val="0"/>
          <w:marBottom w:val="312"/>
          <w:divBdr>
            <w:top w:val="none" w:sz="0" w:space="0" w:color="auto"/>
            <w:left w:val="none" w:sz="0" w:space="0" w:color="auto"/>
            <w:bottom w:val="none" w:sz="0" w:space="0" w:color="auto"/>
            <w:right w:val="none" w:sz="0" w:space="0" w:color="auto"/>
          </w:divBdr>
          <w:divsChild>
            <w:div w:id="952859182">
              <w:marLeft w:val="0"/>
              <w:marRight w:val="0"/>
              <w:marTop w:val="0"/>
              <w:marBottom w:val="0"/>
              <w:divBdr>
                <w:top w:val="none" w:sz="0" w:space="0" w:color="auto"/>
                <w:left w:val="none" w:sz="0" w:space="0" w:color="auto"/>
                <w:bottom w:val="none" w:sz="0" w:space="0" w:color="auto"/>
                <w:right w:val="none" w:sz="0" w:space="0" w:color="auto"/>
              </w:divBdr>
              <w:divsChild>
                <w:div w:id="2062753115">
                  <w:marLeft w:val="0"/>
                  <w:marRight w:val="0"/>
                  <w:marTop w:val="100"/>
                  <w:marBottom w:val="100"/>
                  <w:divBdr>
                    <w:top w:val="single" w:sz="18" w:space="15" w:color="767676"/>
                    <w:left w:val="none" w:sz="0" w:space="0" w:color="auto"/>
                    <w:bottom w:val="single" w:sz="18" w:space="15" w:color="767676"/>
                    <w:right w:val="none" w:sz="0" w:space="0" w:color="auto"/>
                  </w:divBdr>
                </w:div>
              </w:divsChild>
            </w:div>
          </w:divsChild>
        </w:div>
        <w:div w:id="1092817621">
          <w:marLeft w:val="0"/>
          <w:marRight w:val="0"/>
          <w:marTop w:val="0"/>
          <w:marBottom w:val="312"/>
          <w:divBdr>
            <w:top w:val="none" w:sz="0" w:space="0" w:color="auto"/>
            <w:left w:val="none" w:sz="0" w:space="0" w:color="auto"/>
            <w:bottom w:val="none" w:sz="0" w:space="0" w:color="auto"/>
            <w:right w:val="none" w:sz="0" w:space="0" w:color="auto"/>
          </w:divBdr>
        </w:div>
        <w:div w:id="1066874179">
          <w:marLeft w:val="0"/>
          <w:marRight w:val="0"/>
          <w:marTop w:val="0"/>
          <w:marBottom w:val="312"/>
          <w:divBdr>
            <w:top w:val="none" w:sz="0" w:space="0" w:color="auto"/>
            <w:left w:val="none" w:sz="0" w:space="0" w:color="auto"/>
            <w:bottom w:val="none" w:sz="0" w:space="0" w:color="auto"/>
            <w:right w:val="none" w:sz="0" w:space="0" w:color="auto"/>
          </w:divBdr>
          <w:divsChild>
            <w:div w:id="368069088">
              <w:marLeft w:val="0"/>
              <w:marRight w:val="0"/>
              <w:marTop w:val="0"/>
              <w:marBottom w:val="0"/>
              <w:divBdr>
                <w:top w:val="none" w:sz="0" w:space="0" w:color="auto"/>
                <w:left w:val="none" w:sz="0" w:space="0" w:color="auto"/>
                <w:bottom w:val="none" w:sz="0" w:space="0" w:color="auto"/>
                <w:right w:val="none" w:sz="0" w:space="0" w:color="auto"/>
              </w:divBdr>
            </w:div>
          </w:divsChild>
        </w:div>
        <w:div w:id="1410883741">
          <w:marLeft w:val="0"/>
          <w:marRight w:val="0"/>
          <w:marTop w:val="0"/>
          <w:marBottom w:val="312"/>
          <w:divBdr>
            <w:top w:val="none" w:sz="0" w:space="0" w:color="auto"/>
            <w:left w:val="none" w:sz="0" w:space="0" w:color="auto"/>
            <w:bottom w:val="none" w:sz="0" w:space="0" w:color="auto"/>
            <w:right w:val="none" w:sz="0" w:space="0" w:color="auto"/>
          </w:divBdr>
        </w:div>
        <w:div w:id="1233465421">
          <w:marLeft w:val="0"/>
          <w:marRight w:val="0"/>
          <w:marTop w:val="0"/>
          <w:marBottom w:val="312"/>
          <w:divBdr>
            <w:top w:val="none" w:sz="0" w:space="0" w:color="auto"/>
            <w:left w:val="none" w:sz="0" w:space="0" w:color="auto"/>
            <w:bottom w:val="none" w:sz="0" w:space="0" w:color="auto"/>
            <w:right w:val="none" w:sz="0" w:space="0" w:color="auto"/>
          </w:divBdr>
          <w:divsChild>
            <w:div w:id="332496016">
              <w:marLeft w:val="0"/>
              <w:marRight w:val="0"/>
              <w:marTop w:val="0"/>
              <w:marBottom w:val="0"/>
              <w:divBdr>
                <w:top w:val="none" w:sz="0" w:space="0" w:color="auto"/>
                <w:left w:val="none" w:sz="0" w:space="0" w:color="auto"/>
                <w:bottom w:val="none" w:sz="0" w:space="0" w:color="auto"/>
                <w:right w:val="none" w:sz="0" w:space="0" w:color="auto"/>
              </w:divBdr>
            </w:div>
          </w:divsChild>
        </w:div>
        <w:div w:id="162672457">
          <w:marLeft w:val="0"/>
          <w:marRight w:val="0"/>
          <w:marTop w:val="0"/>
          <w:marBottom w:val="312"/>
          <w:divBdr>
            <w:top w:val="none" w:sz="0" w:space="0" w:color="auto"/>
            <w:left w:val="none" w:sz="0" w:space="0" w:color="auto"/>
            <w:bottom w:val="none" w:sz="0" w:space="0" w:color="auto"/>
            <w:right w:val="none" w:sz="0" w:space="0" w:color="auto"/>
          </w:divBdr>
        </w:div>
        <w:div w:id="1316378081">
          <w:marLeft w:val="0"/>
          <w:marRight w:val="0"/>
          <w:marTop w:val="0"/>
          <w:marBottom w:val="312"/>
          <w:divBdr>
            <w:top w:val="none" w:sz="0" w:space="0" w:color="auto"/>
            <w:left w:val="none" w:sz="0" w:space="0" w:color="auto"/>
            <w:bottom w:val="none" w:sz="0" w:space="0" w:color="auto"/>
            <w:right w:val="none" w:sz="0" w:space="0" w:color="auto"/>
          </w:divBdr>
          <w:divsChild>
            <w:div w:id="235478874">
              <w:marLeft w:val="0"/>
              <w:marRight w:val="0"/>
              <w:marTop w:val="0"/>
              <w:marBottom w:val="0"/>
              <w:divBdr>
                <w:top w:val="none" w:sz="0" w:space="0" w:color="auto"/>
                <w:left w:val="none" w:sz="0" w:space="0" w:color="auto"/>
                <w:bottom w:val="none" w:sz="0" w:space="0" w:color="auto"/>
                <w:right w:val="none" w:sz="0" w:space="0" w:color="auto"/>
              </w:divBdr>
            </w:div>
          </w:divsChild>
        </w:div>
        <w:div w:id="910895645">
          <w:marLeft w:val="0"/>
          <w:marRight w:val="0"/>
          <w:marTop w:val="0"/>
          <w:marBottom w:val="312"/>
          <w:divBdr>
            <w:top w:val="none" w:sz="0" w:space="0" w:color="auto"/>
            <w:left w:val="none" w:sz="0" w:space="0" w:color="auto"/>
            <w:bottom w:val="none" w:sz="0" w:space="0" w:color="auto"/>
            <w:right w:val="none" w:sz="0" w:space="0" w:color="auto"/>
          </w:divBdr>
        </w:div>
        <w:div w:id="321660790">
          <w:marLeft w:val="0"/>
          <w:marRight w:val="0"/>
          <w:marTop w:val="0"/>
          <w:marBottom w:val="312"/>
          <w:divBdr>
            <w:top w:val="none" w:sz="0" w:space="0" w:color="auto"/>
            <w:left w:val="none" w:sz="0" w:space="0" w:color="auto"/>
            <w:bottom w:val="none" w:sz="0" w:space="0" w:color="auto"/>
            <w:right w:val="none" w:sz="0" w:space="0" w:color="auto"/>
          </w:divBdr>
          <w:divsChild>
            <w:div w:id="10879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C22B-4B60-4BE0-847C-94151F5B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503</Words>
  <Characters>2671</Characters>
  <Application>Microsoft Office Word</Application>
  <DocSecurity>0</DocSecurity>
  <Lines>381</Lines>
  <Paragraphs>75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Butterfly House Plans: Build A Butterfly House</vt:lpstr>
      <vt:lpstr>    The Cutting List</vt:lpstr>
      <vt:lpstr>    Some Assembly Required</vt:lpstr>
      <vt:lpstr>    Butterfly House Plans:</vt:lpstr>
    </vt:vector>
  </TitlesOfParts>
  <Company>Hewlett-Packard</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fooblink</dc:creator>
  <cp:lastModifiedBy>fooblink</cp:lastModifiedBy>
  <cp:revision>1</cp:revision>
  <dcterms:created xsi:type="dcterms:W3CDTF">2020-03-26T17:06:00Z</dcterms:created>
  <dcterms:modified xsi:type="dcterms:W3CDTF">2020-03-26T17:11:00Z</dcterms:modified>
</cp:coreProperties>
</file>